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D4A" w:rsidRPr="00432D4A" w:rsidRDefault="00432D4A" w:rsidP="00432D4A">
      <w:pPr>
        <w:spacing w:line="240" w:lineRule="auto"/>
        <w:jc w:val="both"/>
        <w:rPr>
          <w:rFonts w:ascii="Poppins" w:hAnsi="Poppins" w:cs="Poppins"/>
          <w:b/>
        </w:rPr>
      </w:pPr>
      <w:r w:rsidRPr="00432D4A">
        <w:rPr>
          <w:rFonts w:ascii="Poppins" w:hAnsi="Poppins" w:cs="Poppins"/>
          <w:b/>
        </w:rPr>
        <w:t xml:space="preserve">Karelia-ammattikorkeakoulun kokonaisvaltaisen ohjauksen malli: Holistinen kinttupolku -mallin pilotointi ja tarvittavan analytiikan kehittämisen aloittaminen </w:t>
      </w:r>
    </w:p>
    <w:p w:rsidR="00432D4A" w:rsidRPr="00432D4A" w:rsidRDefault="00432D4A" w:rsidP="00432D4A">
      <w:pPr>
        <w:spacing w:line="240" w:lineRule="auto"/>
        <w:jc w:val="both"/>
        <w:rPr>
          <w:rFonts w:ascii="Poppins" w:hAnsi="Poppins" w:cs="Poppins"/>
        </w:rPr>
      </w:pPr>
    </w:p>
    <w:p w:rsidR="00432D4A" w:rsidRPr="00432D4A" w:rsidRDefault="00432D4A" w:rsidP="00432D4A">
      <w:pPr>
        <w:spacing w:line="240" w:lineRule="auto"/>
        <w:jc w:val="both"/>
        <w:rPr>
          <w:rFonts w:ascii="Poppins" w:hAnsi="Poppins" w:cs="Poppins"/>
          <w:b/>
        </w:rPr>
      </w:pPr>
      <w:r w:rsidRPr="00432D4A">
        <w:rPr>
          <w:rFonts w:ascii="Poppins" w:hAnsi="Poppins" w:cs="Poppins"/>
          <w:b/>
        </w:rPr>
        <w:t xml:space="preserve">Tausta </w:t>
      </w:r>
    </w:p>
    <w:p w:rsidR="00432D4A" w:rsidRPr="00432D4A" w:rsidRDefault="00432D4A" w:rsidP="00432D4A">
      <w:pPr>
        <w:spacing w:line="240" w:lineRule="auto"/>
        <w:jc w:val="both"/>
        <w:rPr>
          <w:rFonts w:ascii="Poppins" w:hAnsi="Poppins" w:cs="Poppins"/>
        </w:rPr>
      </w:pPr>
      <w:r w:rsidRPr="00432D4A">
        <w:rPr>
          <w:rFonts w:ascii="Poppins" w:hAnsi="Poppins" w:cs="Poppins"/>
        </w:rPr>
        <w:t xml:space="preserve">Nykytilanteessa opiskelijoiden tuentarve on kasvanut eikä siihen pystytä aina vastaamaan riittävän varhaisessa vaiheessa. Opiskelijan haasteet pääsevät kasvamaan ja inhimillinen kärsimys lisääntyy, jolloin selviytyminen arjessa nousee kynnyskysymykseksi. Avun saamisen pitkittyminen, haasteiden havaitsemisen viive sekä opintojen etenemisen esteiden huomiotta jääminen näkyvät syrjäytymisenä, opintojen pitkittymisenä sekä opintojen loppuun saattamisen vaikeutena. Tällaisen opiskelijan kiinnittyminen uudelleen opintoihin voi osoittautua ylivoimaiseksi, jolloin hän joutuu monesti harkitsemaan opintojensa lopettamista. </w:t>
      </w:r>
    </w:p>
    <w:p w:rsidR="00432D4A" w:rsidRPr="00432D4A" w:rsidRDefault="00432D4A" w:rsidP="00432D4A">
      <w:pPr>
        <w:spacing w:line="240" w:lineRule="auto"/>
        <w:jc w:val="both"/>
        <w:rPr>
          <w:rFonts w:ascii="Poppins" w:hAnsi="Poppins" w:cs="Poppins"/>
        </w:rPr>
      </w:pPr>
    </w:p>
    <w:p w:rsidR="00432D4A" w:rsidRPr="00432D4A" w:rsidRDefault="00432D4A" w:rsidP="00432D4A">
      <w:pPr>
        <w:spacing w:line="240" w:lineRule="auto"/>
        <w:jc w:val="both"/>
        <w:rPr>
          <w:rFonts w:ascii="Poppins" w:hAnsi="Poppins" w:cs="Poppins"/>
        </w:rPr>
      </w:pPr>
      <w:r w:rsidRPr="00432D4A">
        <w:rPr>
          <w:rFonts w:ascii="Poppins" w:hAnsi="Poppins" w:cs="Poppins"/>
        </w:rPr>
        <w:t xml:space="preserve">Opintokuraattorin työssä erityisesti nousevat ongelmat opiskelijoiden arjessa ovat a) elämän-/ajanhallinnan puutteet, b) yksinäisyys, yhteisöllisyyden tuen puute, ohuet tuki- ja turvaverkostot sekä c) tavoitteiden asettamisen haasteet sekä niissä pysyminen. Näihin pitäisi pystyä puuttumaan nopeasti, mutta nykyisellään rakenteet ja resurssit eivät mahdollista ketterää reagointia kovin moniin opiskelijoihin. </w:t>
      </w:r>
    </w:p>
    <w:p w:rsidR="00432D4A" w:rsidRPr="00432D4A" w:rsidRDefault="00432D4A" w:rsidP="00432D4A">
      <w:pPr>
        <w:spacing w:line="240" w:lineRule="auto"/>
        <w:jc w:val="both"/>
        <w:rPr>
          <w:rFonts w:ascii="Poppins" w:hAnsi="Poppins" w:cs="Poppins"/>
        </w:rPr>
      </w:pPr>
    </w:p>
    <w:p w:rsidR="00432D4A" w:rsidRPr="00432D4A" w:rsidRDefault="00432D4A" w:rsidP="00432D4A">
      <w:pPr>
        <w:spacing w:line="240" w:lineRule="auto"/>
        <w:jc w:val="both"/>
        <w:rPr>
          <w:rFonts w:ascii="Poppins" w:hAnsi="Poppins" w:cs="Poppins"/>
        </w:rPr>
      </w:pPr>
      <w:r w:rsidRPr="00432D4A">
        <w:rPr>
          <w:rFonts w:ascii="Poppins" w:hAnsi="Poppins" w:cs="Poppins"/>
        </w:rPr>
        <w:t xml:space="preserve">Opiskelijoiden elämänhallinnan taidot sekä itseohjaavuuden vahvistaminen vaativat opiskelijan rinnalla kulkemista varsinkin opintojen alkuvaiheessa.  Nykyisellään työajan riittämättömyys, vakiintuneiden toimintamallien puute, irralliset tietojärjestelmät ja ulkopuolisten tukipalveluiden riittämättömyys. Tämä johtaa tilanteiden eskaloitumiseen jossain vaiheessa opintoja, jolloin opiskelija helposti lamaantuu tilanteestaan tai lopettaa opiskelunsa. </w:t>
      </w:r>
    </w:p>
    <w:p w:rsidR="00432D4A" w:rsidRPr="00432D4A" w:rsidRDefault="00432D4A" w:rsidP="00432D4A">
      <w:pPr>
        <w:spacing w:line="240" w:lineRule="auto"/>
        <w:jc w:val="both"/>
        <w:rPr>
          <w:rFonts w:ascii="Poppins" w:hAnsi="Poppins" w:cs="Poppins"/>
        </w:rPr>
      </w:pPr>
    </w:p>
    <w:p w:rsidR="00432D4A" w:rsidRPr="00432D4A" w:rsidRDefault="00432D4A" w:rsidP="00432D4A">
      <w:pPr>
        <w:spacing w:line="240" w:lineRule="auto"/>
        <w:jc w:val="both"/>
        <w:rPr>
          <w:rFonts w:ascii="Poppins" w:hAnsi="Poppins" w:cs="Poppins"/>
        </w:rPr>
      </w:pPr>
      <w:r w:rsidRPr="00432D4A">
        <w:rPr>
          <w:rFonts w:ascii="Poppins" w:hAnsi="Poppins" w:cs="Poppins"/>
        </w:rPr>
        <w:t xml:space="preserve">Opiskelijoiden ongelmat ovat hyvin monitahoiset eivätkä ne laajuudeltaan tai vakavuudeltaan ole helpottumassa. Opiskelijoiden tukemisessa tulee siirtyä akuutista yksilöohjauksesta enemmän ennakoivaan ja ylläpitävään tuettuun ryhmätoimintaan, jossa opiskelija paitsi saa vertaistukea tilanteeseensa, myös jatkuvaluontoista ja tavoitteellista ohjausta. </w:t>
      </w:r>
    </w:p>
    <w:p w:rsidR="00432D4A" w:rsidRPr="00432D4A" w:rsidRDefault="00432D4A" w:rsidP="00432D4A">
      <w:pPr>
        <w:spacing w:line="240" w:lineRule="auto"/>
        <w:jc w:val="both"/>
        <w:rPr>
          <w:rFonts w:ascii="Poppins" w:hAnsi="Poppins" w:cs="Poppins"/>
        </w:rPr>
      </w:pPr>
    </w:p>
    <w:p w:rsidR="00432D4A" w:rsidRPr="00432D4A" w:rsidRDefault="00432D4A" w:rsidP="00432D4A">
      <w:pPr>
        <w:spacing w:line="240" w:lineRule="auto"/>
        <w:jc w:val="both"/>
        <w:rPr>
          <w:rFonts w:ascii="Poppins" w:hAnsi="Poppins" w:cs="Poppins"/>
        </w:rPr>
      </w:pPr>
      <w:r w:rsidRPr="00432D4A">
        <w:rPr>
          <w:rFonts w:ascii="Poppins" w:hAnsi="Poppins" w:cs="Poppins"/>
        </w:rPr>
        <w:t xml:space="preserve">Analytiikkatyökaluja on onnistuneesti toteutettu ja kokeiltu esim. eAMK- ja APOA –hankkeissa. Analytiikka ei nykyisellään kuitenkaan vastaa ennakoivan ohjauksen tarpeisiin teknisesti eikä sitä ole osattu hyödyntää ohjauksen tukena. </w:t>
      </w:r>
    </w:p>
    <w:p w:rsidR="00432D4A" w:rsidRPr="00432D4A" w:rsidRDefault="00432D4A" w:rsidP="00432D4A">
      <w:pPr>
        <w:spacing w:line="240" w:lineRule="auto"/>
        <w:jc w:val="both"/>
        <w:rPr>
          <w:rFonts w:ascii="Poppins" w:hAnsi="Poppins" w:cs="Poppins"/>
        </w:rPr>
      </w:pPr>
    </w:p>
    <w:p w:rsidR="00432D4A" w:rsidRPr="00432D4A" w:rsidRDefault="00432D4A" w:rsidP="00432D4A">
      <w:pPr>
        <w:spacing w:line="240" w:lineRule="auto"/>
        <w:jc w:val="both"/>
        <w:rPr>
          <w:rFonts w:ascii="Poppins" w:hAnsi="Poppins" w:cs="Poppins"/>
        </w:rPr>
      </w:pPr>
      <w:r w:rsidRPr="00432D4A">
        <w:rPr>
          <w:rFonts w:ascii="Poppins" w:hAnsi="Poppins" w:cs="Poppins"/>
          <w:b/>
        </w:rPr>
        <w:t xml:space="preserve">Tavoite ja toimenpiteet </w:t>
      </w:r>
    </w:p>
    <w:p w:rsidR="00432D4A" w:rsidRPr="00432D4A" w:rsidRDefault="00432D4A" w:rsidP="00432D4A">
      <w:pPr>
        <w:spacing w:line="240" w:lineRule="auto"/>
        <w:jc w:val="both"/>
        <w:rPr>
          <w:rFonts w:ascii="Poppins" w:hAnsi="Poppins" w:cs="Poppins"/>
        </w:rPr>
      </w:pPr>
      <w:r w:rsidRPr="00432D4A">
        <w:rPr>
          <w:rFonts w:ascii="Poppins" w:hAnsi="Poppins" w:cs="Poppins"/>
        </w:rPr>
        <w:t xml:space="preserve">Tavoitteena on, että opiskelijan ohjauksen tarpeeseen reagoidaan mahdollisimman varhaisessa vaiheessa. Opiskelijan tilanteen tukemiseksi tehdään monialaista yhteistyötä, jossa mm. opintokuraattori, opiskeluterveydenhuolto ja tarvittaessa oppilaitoksen ulkopuoliset toimijat ovat mukana. Toiminta toteutetaan pienryhmätoimintana, joka tarjoaa opiskelijoille vertaistuen ja sitouttaa osaltaan opiskelijat tavoitteelliseen ja aikataulutettuun toimintatapaan. Tavoitteeseen pääsemiseksi ryhmästä vastaa ohjaaja, jolta saa henkilökohtaista tukea, ja jolla on mahdollisuus ohjata opiskelijan prosessia ja tarvittaessa järjestää myös ulkopuolista apua. </w:t>
      </w:r>
    </w:p>
    <w:p w:rsidR="00432D4A" w:rsidRDefault="00432D4A" w:rsidP="00432D4A">
      <w:pPr>
        <w:spacing w:line="240" w:lineRule="auto"/>
        <w:jc w:val="both"/>
        <w:rPr>
          <w:rFonts w:ascii="Poppins" w:hAnsi="Poppins" w:cs="Poppins"/>
        </w:rPr>
      </w:pPr>
    </w:p>
    <w:p w:rsidR="00432D4A" w:rsidRPr="00432D4A" w:rsidRDefault="00432D4A" w:rsidP="00432D4A">
      <w:pPr>
        <w:spacing w:line="240" w:lineRule="auto"/>
        <w:jc w:val="both"/>
        <w:rPr>
          <w:rFonts w:ascii="Poppins" w:hAnsi="Poppins" w:cs="Poppins"/>
        </w:rPr>
      </w:pPr>
      <w:r w:rsidRPr="00432D4A">
        <w:rPr>
          <w:rFonts w:ascii="Poppins" w:hAnsi="Poppins" w:cs="Poppins"/>
        </w:rPr>
        <w:t xml:space="preserve">Holistinen Kinttupolku pyrkii tukemaan opiskelijaa kokonaisvaltaisella työotteella huomioiden opiskelijoiden eri elämäntilanteiden haasteet ja henkilökohtaiset voimavarat. Erityisesti seuraavat teemat nousevat toiminnan keskiöön: </w:t>
      </w:r>
    </w:p>
    <w:p w:rsidR="00432D4A" w:rsidRPr="00432D4A" w:rsidRDefault="00432D4A" w:rsidP="00432D4A">
      <w:pPr>
        <w:spacing w:line="240" w:lineRule="auto"/>
        <w:jc w:val="both"/>
        <w:rPr>
          <w:rFonts w:ascii="Poppins" w:hAnsi="Poppins" w:cs="Poppins"/>
        </w:rPr>
      </w:pPr>
    </w:p>
    <w:p w:rsidR="00432D4A" w:rsidRPr="00432D4A" w:rsidRDefault="00432D4A" w:rsidP="00432D4A">
      <w:pPr>
        <w:pStyle w:val="Luettelokappale"/>
        <w:numPr>
          <w:ilvl w:val="0"/>
          <w:numId w:val="1"/>
        </w:numPr>
        <w:spacing w:line="240" w:lineRule="auto"/>
        <w:jc w:val="both"/>
        <w:rPr>
          <w:rFonts w:ascii="Poppins" w:hAnsi="Poppins" w:cs="Poppins"/>
        </w:rPr>
      </w:pPr>
      <w:r w:rsidRPr="00432D4A">
        <w:rPr>
          <w:rFonts w:ascii="Poppins" w:hAnsi="Poppins" w:cs="Poppins"/>
        </w:rPr>
        <w:t xml:space="preserve">Kokonaisvaltainen tuki / vertaistuki / verkostotyöskentely </w:t>
      </w:r>
    </w:p>
    <w:p w:rsidR="00432D4A" w:rsidRPr="00432D4A" w:rsidRDefault="00432D4A" w:rsidP="00432D4A">
      <w:pPr>
        <w:pStyle w:val="Luettelokappale"/>
        <w:numPr>
          <w:ilvl w:val="0"/>
          <w:numId w:val="1"/>
        </w:numPr>
        <w:spacing w:line="240" w:lineRule="auto"/>
        <w:jc w:val="both"/>
        <w:rPr>
          <w:rFonts w:ascii="Poppins" w:hAnsi="Poppins" w:cs="Poppins"/>
        </w:rPr>
      </w:pPr>
      <w:r w:rsidRPr="00432D4A">
        <w:rPr>
          <w:rFonts w:ascii="Poppins" w:hAnsi="Poppins" w:cs="Poppins"/>
        </w:rPr>
        <w:t xml:space="preserve">Ohjauksen ja tuen oikea-aikaisuus / huoleen vastaaminen </w:t>
      </w:r>
    </w:p>
    <w:p w:rsidR="00432D4A" w:rsidRPr="00432D4A" w:rsidRDefault="00432D4A" w:rsidP="00432D4A">
      <w:pPr>
        <w:pStyle w:val="Luettelokappale"/>
        <w:numPr>
          <w:ilvl w:val="0"/>
          <w:numId w:val="1"/>
        </w:numPr>
        <w:spacing w:line="240" w:lineRule="auto"/>
        <w:jc w:val="both"/>
        <w:rPr>
          <w:rFonts w:ascii="Poppins" w:hAnsi="Poppins" w:cs="Poppins"/>
        </w:rPr>
      </w:pPr>
      <w:r w:rsidRPr="00432D4A">
        <w:rPr>
          <w:rFonts w:ascii="Poppins" w:hAnsi="Poppins" w:cs="Poppins"/>
        </w:rPr>
        <w:t xml:space="preserve">Itseohjautuvuuden herääminen / tukeminen (onnistuneesta aktivoinnista seuraa opiskelukyvyn ylläpitovaihe ja lopulta itsenäinen, tavoitteellinen itseohjautuminen) </w:t>
      </w:r>
    </w:p>
    <w:p w:rsidR="00432D4A" w:rsidRPr="00432D4A" w:rsidRDefault="00432D4A" w:rsidP="00432D4A">
      <w:pPr>
        <w:spacing w:line="240" w:lineRule="auto"/>
        <w:jc w:val="both"/>
        <w:rPr>
          <w:rFonts w:ascii="Poppins" w:hAnsi="Poppins" w:cs="Poppins"/>
        </w:rPr>
      </w:pPr>
    </w:p>
    <w:p w:rsidR="00432D4A" w:rsidRPr="00432D4A" w:rsidRDefault="00432D4A" w:rsidP="00432D4A">
      <w:pPr>
        <w:spacing w:line="240" w:lineRule="auto"/>
        <w:jc w:val="both"/>
        <w:rPr>
          <w:rFonts w:ascii="Poppins" w:hAnsi="Poppins" w:cs="Poppins"/>
        </w:rPr>
      </w:pPr>
      <w:r w:rsidRPr="00432D4A">
        <w:rPr>
          <w:rFonts w:ascii="Poppins" w:hAnsi="Poppins" w:cs="Poppins"/>
        </w:rPr>
        <w:t xml:space="preserve">Toimintaa voidaan pitää onnistuneena, kun opiskelija saadaan Kinttupolulle varhaisessa vaiheessa, hän saa tarvitsemansa tuen ”yhden luukun periaatteella” ja lopulta pääsee kiinni opintoihin sekä kykenee asettamaan tulevaisuuden tavoitteita sekä on </w:t>
      </w:r>
      <w:proofErr w:type="spellStart"/>
      <w:r w:rsidRPr="00432D4A">
        <w:rPr>
          <w:rFonts w:ascii="Poppins" w:hAnsi="Poppins" w:cs="Poppins"/>
        </w:rPr>
        <w:t>voimaantunut</w:t>
      </w:r>
      <w:proofErr w:type="spellEnd"/>
      <w:r w:rsidRPr="00432D4A">
        <w:rPr>
          <w:rFonts w:ascii="Poppins" w:hAnsi="Poppins" w:cs="Poppins"/>
        </w:rPr>
        <w:t xml:space="preserve"> työskentelemään niiden eteen. Opintojen loppuvaiheessa uraohjaus tarjoaa ohjausta opintojen jälkeiseen elämään siirtymiseen. </w:t>
      </w:r>
    </w:p>
    <w:p w:rsidR="00432D4A" w:rsidRPr="00432D4A" w:rsidRDefault="00432D4A" w:rsidP="00432D4A">
      <w:pPr>
        <w:spacing w:line="240" w:lineRule="auto"/>
        <w:jc w:val="both"/>
        <w:rPr>
          <w:rFonts w:ascii="Poppins" w:hAnsi="Poppins" w:cs="Poppins"/>
        </w:rPr>
      </w:pPr>
    </w:p>
    <w:p w:rsidR="00432D4A" w:rsidRPr="00432D4A" w:rsidRDefault="00432D4A" w:rsidP="00432D4A">
      <w:pPr>
        <w:spacing w:line="240" w:lineRule="auto"/>
        <w:jc w:val="both"/>
        <w:rPr>
          <w:rFonts w:ascii="Poppins" w:hAnsi="Poppins" w:cs="Poppins"/>
        </w:rPr>
      </w:pPr>
      <w:r w:rsidRPr="00432D4A">
        <w:rPr>
          <w:rFonts w:ascii="Poppins" w:hAnsi="Poppins" w:cs="Poppins"/>
        </w:rPr>
        <w:t xml:space="preserve">Kinttupolulle pilotointivaiheessa käynnistetään analytiikan kehitystyö. Analytiikan tärkeimmät tehtävät ovat a) löytää pudokasehdokkaat perustuen opintosuoritusten määrään ja laatuun sekä b) tukea Eränomin työtä ryhmäläisten tukemisessa. </w:t>
      </w:r>
    </w:p>
    <w:p w:rsidR="00432D4A" w:rsidRPr="00432D4A" w:rsidRDefault="00432D4A" w:rsidP="00432D4A">
      <w:pPr>
        <w:spacing w:line="240" w:lineRule="auto"/>
        <w:jc w:val="both"/>
        <w:rPr>
          <w:rFonts w:ascii="Poppins" w:hAnsi="Poppins" w:cs="Poppins"/>
        </w:rPr>
      </w:pPr>
    </w:p>
    <w:p w:rsidR="00432D4A" w:rsidRPr="00432D4A" w:rsidRDefault="00432D4A" w:rsidP="00432D4A">
      <w:pPr>
        <w:spacing w:line="240" w:lineRule="auto"/>
        <w:jc w:val="both"/>
        <w:rPr>
          <w:rFonts w:ascii="Poppins" w:hAnsi="Poppins" w:cs="Poppins"/>
        </w:rPr>
      </w:pPr>
      <w:r w:rsidRPr="00432D4A">
        <w:rPr>
          <w:rFonts w:ascii="Poppins" w:hAnsi="Poppins" w:cs="Poppins"/>
        </w:rPr>
        <w:t xml:space="preserve">Tavoitteena on pilotoida Kinttupolkua niin, että siitä saadaan pysyvä toimintamalli hyvinvoivaan korkeakouluyhteisöön ja jonka toimintaa kehitettävät analytiikkatyökalut tukevat. </w:t>
      </w:r>
    </w:p>
    <w:p w:rsidR="00432D4A" w:rsidRPr="00432D4A" w:rsidRDefault="00432D4A" w:rsidP="00432D4A">
      <w:pPr>
        <w:spacing w:line="240" w:lineRule="auto"/>
        <w:jc w:val="both"/>
        <w:rPr>
          <w:rFonts w:ascii="Poppins" w:hAnsi="Poppins" w:cs="Poppins"/>
        </w:rPr>
      </w:pPr>
    </w:p>
    <w:p w:rsidR="00432D4A" w:rsidRPr="00432D4A" w:rsidRDefault="00432D4A" w:rsidP="00432D4A">
      <w:pPr>
        <w:spacing w:line="240" w:lineRule="auto"/>
        <w:jc w:val="both"/>
        <w:rPr>
          <w:rFonts w:ascii="Poppins" w:hAnsi="Poppins" w:cs="Poppins"/>
        </w:rPr>
      </w:pPr>
      <w:r w:rsidRPr="00432D4A">
        <w:rPr>
          <w:rFonts w:ascii="Poppins" w:hAnsi="Poppins" w:cs="Poppins"/>
          <w:b/>
        </w:rPr>
        <w:lastRenderedPageBreak/>
        <w:t xml:space="preserve">Käynnistetään Karelian malli:  </w:t>
      </w:r>
    </w:p>
    <w:p w:rsidR="00432D4A" w:rsidRPr="00432D4A" w:rsidRDefault="00432D4A" w:rsidP="00432D4A">
      <w:pPr>
        <w:spacing w:line="240" w:lineRule="auto"/>
        <w:jc w:val="both"/>
        <w:rPr>
          <w:rFonts w:ascii="Poppins" w:hAnsi="Poppins" w:cs="Poppins"/>
        </w:rPr>
      </w:pPr>
      <w:r w:rsidRPr="00432D4A">
        <w:rPr>
          <w:rFonts w:ascii="Poppins" w:hAnsi="Poppins" w:cs="Poppins"/>
        </w:rPr>
        <w:t xml:space="preserve">Toiminta käynnistetään kiireellisenä. Toiminta suunnitellaan ja ryhmäläiset kartoitetaan vuoden 2020 aikana, jolloin pilottijakso alkaa tammikuussa 2021.  </w:t>
      </w:r>
    </w:p>
    <w:p w:rsidR="00432D4A" w:rsidRPr="00432D4A" w:rsidRDefault="00432D4A" w:rsidP="00432D4A">
      <w:pPr>
        <w:spacing w:line="240" w:lineRule="auto"/>
        <w:jc w:val="both"/>
        <w:rPr>
          <w:rFonts w:ascii="Poppins" w:hAnsi="Poppins" w:cs="Poppins"/>
        </w:rPr>
      </w:pPr>
    </w:p>
    <w:p w:rsidR="00432D4A" w:rsidRPr="00432D4A" w:rsidRDefault="00432D4A" w:rsidP="00432D4A">
      <w:pPr>
        <w:spacing w:line="240" w:lineRule="auto"/>
        <w:jc w:val="both"/>
        <w:rPr>
          <w:rFonts w:ascii="Poppins" w:hAnsi="Poppins" w:cs="Poppins"/>
        </w:rPr>
      </w:pPr>
      <w:r w:rsidRPr="00432D4A">
        <w:rPr>
          <w:rFonts w:ascii="Poppins" w:hAnsi="Poppins" w:cs="Poppins"/>
        </w:rPr>
        <w:t xml:space="preserve">Jatkuvana toimintana kokoaikaisen Eränomin rooli on oleellinen. Eränomi kartoittaa ryhmäläisten alkutilalanteen yhdessä opintokuraattorin tai opinto-ohjaajan kanssa. Eränomi kutsuu ryhmän koolle ja valmistelee nuotiopaikan ryhmän teeman mukaisesti. Eränomi seuraa myös ryhmäläisten tavoitteiden etenemistä polulla sekä reagoi muuttuviin ohjaustarpeisiin ottamalla oikea-aikaisesti yhteyttä tarvittaviin toimijoihin. Hän myös varmistaa sopivien tavoitteiden kirjaamisesta ja karkealla tasolla seuraa niiden toteutumista. Myöhemmin analytiikka tulee hoitamaan osaa tästä tehtävästä. Eränomin tukena on laajennettu hyvinvointityöryhmä. </w:t>
      </w:r>
    </w:p>
    <w:p w:rsidR="00432D4A" w:rsidRPr="00432D4A" w:rsidRDefault="00432D4A" w:rsidP="00432D4A">
      <w:pPr>
        <w:spacing w:line="240" w:lineRule="auto"/>
        <w:jc w:val="both"/>
        <w:rPr>
          <w:rFonts w:ascii="Poppins" w:hAnsi="Poppins" w:cs="Poppins"/>
        </w:rPr>
      </w:pPr>
    </w:p>
    <w:p w:rsidR="00432D4A" w:rsidRPr="00432D4A" w:rsidRDefault="00432D4A" w:rsidP="00432D4A">
      <w:pPr>
        <w:spacing w:line="240" w:lineRule="auto"/>
        <w:jc w:val="both"/>
        <w:rPr>
          <w:rFonts w:ascii="Poppins" w:hAnsi="Poppins" w:cs="Poppins"/>
        </w:rPr>
      </w:pPr>
      <w:r w:rsidRPr="00432D4A">
        <w:rPr>
          <w:rFonts w:ascii="Poppins" w:hAnsi="Poppins" w:cs="Poppins"/>
        </w:rPr>
        <w:t xml:space="preserve">Lähes kaikki Eränomin palveluista ja toimintatavoista on koeponnistettu Karelia-ammattikorkeakoulussa opiskelijakunta POKAn OOTA-hankkeessa. Kinttupolkua voidaankin ajatella jonkinlaisena sateenvarjona eri ohjauspalvelujen, </w:t>
      </w:r>
      <w:proofErr w:type="spellStart"/>
      <w:r w:rsidRPr="00432D4A">
        <w:rPr>
          <w:rFonts w:ascii="Poppins" w:hAnsi="Poppins" w:cs="Poppins"/>
        </w:rPr>
        <w:t>hyvinvointityön</w:t>
      </w:r>
      <w:proofErr w:type="spellEnd"/>
      <w:r w:rsidRPr="00432D4A">
        <w:rPr>
          <w:rFonts w:ascii="Poppins" w:hAnsi="Poppins" w:cs="Poppins"/>
        </w:rPr>
        <w:t xml:space="preserve"> ja ohjatun/tehostetun tuen työlle. Kinttupolku kokoaa nämä kaikki näennäisesti irralliset palvelut yhteen, josta nimi – Holistinen Kinttupolku.  </w:t>
      </w:r>
    </w:p>
    <w:p w:rsidR="00432D4A" w:rsidRPr="00432D4A" w:rsidRDefault="00432D4A" w:rsidP="00432D4A">
      <w:pPr>
        <w:spacing w:line="240" w:lineRule="auto"/>
        <w:jc w:val="both"/>
        <w:rPr>
          <w:rFonts w:ascii="Poppins" w:hAnsi="Poppins" w:cs="Poppins"/>
        </w:rPr>
      </w:pPr>
    </w:p>
    <w:p w:rsidR="00432D4A" w:rsidRPr="00432D4A" w:rsidRDefault="00432D4A" w:rsidP="00432D4A">
      <w:pPr>
        <w:spacing w:line="240" w:lineRule="auto"/>
        <w:jc w:val="both"/>
        <w:rPr>
          <w:rFonts w:ascii="Poppins" w:hAnsi="Poppins" w:cs="Poppins"/>
        </w:rPr>
      </w:pPr>
      <w:r w:rsidRPr="00432D4A">
        <w:rPr>
          <w:rFonts w:ascii="Poppins" w:hAnsi="Poppins" w:cs="Poppins"/>
          <w:b/>
        </w:rPr>
        <w:t xml:space="preserve">Tulokset </w:t>
      </w:r>
      <w:bookmarkStart w:id="0" w:name="_GoBack"/>
      <w:bookmarkEnd w:id="0"/>
    </w:p>
    <w:p w:rsidR="00432D4A" w:rsidRPr="00432D4A" w:rsidRDefault="00432D4A" w:rsidP="00432D4A">
      <w:pPr>
        <w:spacing w:line="240" w:lineRule="auto"/>
        <w:jc w:val="both"/>
        <w:rPr>
          <w:rFonts w:ascii="Poppins" w:hAnsi="Poppins" w:cs="Poppins"/>
        </w:rPr>
      </w:pPr>
      <w:r w:rsidRPr="00432D4A">
        <w:rPr>
          <w:rFonts w:ascii="Poppins" w:hAnsi="Poppins" w:cs="Poppins"/>
        </w:rPr>
        <w:t xml:space="preserve">Holistinen Kinttupolku –mallia on rakennettu, testattu ja arvioitu rajatulla pilottiryhmällä. Pilotin jälkeen toimintamalli on levitettävissä koko korkeakouluyhteisöön ja jatkokehitykselle on löydetty selvät kohteet. </w:t>
      </w:r>
    </w:p>
    <w:p w:rsidR="00432D4A" w:rsidRPr="00432D4A" w:rsidRDefault="00432D4A" w:rsidP="00432D4A">
      <w:pPr>
        <w:spacing w:line="240" w:lineRule="auto"/>
        <w:jc w:val="both"/>
        <w:rPr>
          <w:rFonts w:ascii="Poppins" w:hAnsi="Poppins" w:cs="Poppins"/>
        </w:rPr>
      </w:pPr>
    </w:p>
    <w:p w:rsidR="000F2392" w:rsidRPr="00432D4A" w:rsidRDefault="00432D4A" w:rsidP="00432D4A">
      <w:pPr>
        <w:spacing w:line="240" w:lineRule="auto"/>
        <w:jc w:val="both"/>
        <w:rPr>
          <w:rFonts w:ascii="Poppins" w:hAnsi="Poppins" w:cs="Poppins"/>
        </w:rPr>
      </w:pPr>
      <w:r w:rsidRPr="00432D4A">
        <w:rPr>
          <w:rFonts w:ascii="Poppins" w:hAnsi="Poppins" w:cs="Poppins"/>
        </w:rPr>
        <w:t>Pilotin aikana on aloitettu analytiikkatyökalujen kehittäminen, joiden tavoitteena on käyttää hyväksi Moodle-oppimisalustan loki- ja osallistujatietoja sekä Peppi-opiskelijahallintajärjestelmää kartoittaessaan opiskelijoiden aktiivisuutta.</w:t>
      </w:r>
    </w:p>
    <w:sectPr w:rsidR="000F2392" w:rsidRPr="00432D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14983"/>
    <w:multiLevelType w:val="hybridMultilevel"/>
    <w:tmpl w:val="8D72F1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4A"/>
    <w:rsid w:val="000F2392"/>
    <w:rsid w:val="00432D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8342"/>
  <w15:chartTrackingRefBased/>
  <w15:docId w15:val="{2E338B44-EA86-462E-9115-FBE3CAB4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32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650</Words>
  <Characters>5268</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Karelia Ammattikorkeakoulu Oy</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Laakkonen Päivi</dc:creator>
  <cp:keywords/>
  <dc:description/>
  <cp:lastModifiedBy>Laakkonen Päivi</cp:lastModifiedBy>
  <cp:revision>1</cp:revision>
  <dcterms:created xsi:type="dcterms:W3CDTF">2021-05-28T07:29:00Z</dcterms:created>
  <dcterms:modified xsi:type="dcterms:W3CDTF">2021-05-28T07:35:00Z</dcterms:modified>
</cp:coreProperties>
</file>